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75" w:rsidRPr="00B51E2C" w:rsidRDefault="00B51E2C" w:rsidP="00B51E2C">
      <w:pPr>
        <w:spacing w:after="0"/>
        <w:rPr>
          <w:b/>
          <w:sz w:val="32"/>
          <w:szCs w:val="32"/>
          <w:u w:val="single"/>
        </w:rPr>
      </w:pPr>
      <w:r w:rsidRPr="00B51E2C">
        <w:rPr>
          <w:b/>
          <w:sz w:val="32"/>
          <w:szCs w:val="32"/>
          <w:u w:val="single"/>
        </w:rPr>
        <w:t>CTD Cast Header</w:t>
      </w:r>
    </w:p>
    <w:p w:rsidR="00B51E2C" w:rsidRPr="00B51E2C" w:rsidRDefault="00B51E2C" w:rsidP="00B51E2C">
      <w:pPr>
        <w:spacing w:after="0"/>
        <w:rPr>
          <w:sz w:val="32"/>
          <w:szCs w:val="32"/>
        </w:rPr>
      </w:pPr>
      <w:r w:rsidRPr="00B51E2C">
        <w:rPr>
          <w:sz w:val="32"/>
          <w:szCs w:val="32"/>
        </w:rPr>
        <w:t>(1) Station #</w:t>
      </w:r>
    </w:p>
    <w:p w:rsidR="00B51E2C" w:rsidRPr="00B51E2C" w:rsidRDefault="00B51E2C" w:rsidP="00B51E2C">
      <w:pPr>
        <w:spacing w:after="0"/>
        <w:rPr>
          <w:sz w:val="32"/>
          <w:szCs w:val="32"/>
        </w:rPr>
      </w:pPr>
      <w:r w:rsidRPr="00B51E2C">
        <w:rPr>
          <w:sz w:val="32"/>
          <w:szCs w:val="32"/>
        </w:rPr>
        <w:t>(2) Cast number for current station</w:t>
      </w:r>
    </w:p>
    <w:p w:rsidR="00B51E2C" w:rsidRPr="00B51E2C" w:rsidRDefault="00B51E2C" w:rsidP="00B51E2C">
      <w:pPr>
        <w:spacing w:after="0"/>
        <w:rPr>
          <w:sz w:val="32"/>
          <w:szCs w:val="32"/>
        </w:rPr>
      </w:pPr>
      <w:r w:rsidRPr="00B51E2C">
        <w:rPr>
          <w:sz w:val="32"/>
          <w:szCs w:val="32"/>
        </w:rPr>
        <w:t>(3) Cast type (Biology 1, Biology 2, or Deep)</w:t>
      </w:r>
    </w:p>
    <w:p w:rsidR="00B51E2C" w:rsidRPr="00B51E2C" w:rsidRDefault="00B51E2C" w:rsidP="00B51E2C">
      <w:pPr>
        <w:spacing w:after="0"/>
        <w:rPr>
          <w:sz w:val="32"/>
          <w:szCs w:val="32"/>
        </w:rPr>
      </w:pPr>
      <w:r w:rsidRPr="00B51E2C">
        <w:rPr>
          <w:sz w:val="32"/>
          <w:szCs w:val="32"/>
        </w:rPr>
        <w:t>(4) Julian Date</w:t>
      </w:r>
    </w:p>
    <w:p w:rsidR="00B51E2C" w:rsidRPr="00B51E2C" w:rsidRDefault="00B51E2C" w:rsidP="00B51E2C">
      <w:pPr>
        <w:spacing w:after="0"/>
        <w:rPr>
          <w:sz w:val="32"/>
          <w:szCs w:val="32"/>
        </w:rPr>
      </w:pPr>
    </w:p>
    <w:p w:rsidR="00B51E2C" w:rsidRPr="00B51E2C" w:rsidRDefault="00B51E2C" w:rsidP="00B51E2C">
      <w:pPr>
        <w:spacing w:after="0"/>
        <w:rPr>
          <w:b/>
          <w:sz w:val="32"/>
          <w:szCs w:val="32"/>
          <w:u w:val="single"/>
        </w:rPr>
      </w:pPr>
      <w:r w:rsidRPr="00B51E2C">
        <w:rPr>
          <w:b/>
          <w:sz w:val="32"/>
          <w:szCs w:val="32"/>
          <w:u w:val="single"/>
        </w:rPr>
        <w:t>Suggested Property Graphs</w:t>
      </w:r>
    </w:p>
    <w:p w:rsidR="00B51E2C" w:rsidRPr="00B51E2C" w:rsidRDefault="00B51E2C" w:rsidP="00B51E2C">
      <w:pPr>
        <w:spacing w:after="0"/>
        <w:rPr>
          <w:sz w:val="32"/>
          <w:szCs w:val="32"/>
        </w:rPr>
      </w:pPr>
      <w:r w:rsidRPr="00B51E2C">
        <w:rPr>
          <w:sz w:val="32"/>
          <w:szCs w:val="32"/>
        </w:rPr>
        <w:t>(1) Chlorophyll fluorescence</w:t>
      </w:r>
    </w:p>
    <w:p w:rsidR="00B51E2C" w:rsidRPr="00B51E2C" w:rsidRDefault="00B51E2C" w:rsidP="00B51E2C">
      <w:pPr>
        <w:spacing w:after="0"/>
        <w:rPr>
          <w:sz w:val="32"/>
          <w:szCs w:val="32"/>
        </w:rPr>
      </w:pPr>
      <w:r w:rsidRPr="00B51E2C">
        <w:rPr>
          <w:sz w:val="32"/>
          <w:szCs w:val="32"/>
        </w:rPr>
        <w:t>(2) Beam attenuation</w:t>
      </w:r>
    </w:p>
    <w:p w:rsidR="00B51E2C" w:rsidRPr="00B51E2C" w:rsidRDefault="00B51E2C" w:rsidP="00B51E2C">
      <w:pPr>
        <w:spacing w:after="0"/>
        <w:rPr>
          <w:sz w:val="32"/>
          <w:szCs w:val="32"/>
        </w:rPr>
      </w:pPr>
      <w:r w:rsidRPr="00B51E2C">
        <w:rPr>
          <w:sz w:val="32"/>
          <w:szCs w:val="32"/>
        </w:rPr>
        <w:t>(3) Temperature</w:t>
      </w:r>
    </w:p>
    <w:p w:rsidR="00B51E2C" w:rsidRPr="00B51E2C" w:rsidRDefault="00B51E2C" w:rsidP="00B51E2C">
      <w:pPr>
        <w:spacing w:after="0"/>
        <w:rPr>
          <w:sz w:val="32"/>
          <w:szCs w:val="32"/>
        </w:rPr>
      </w:pPr>
      <w:r w:rsidRPr="00B51E2C">
        <w:rPr>
          <w:sz w:val="32"/>
          <w:szCs w:val="32"/>
        </w:rPr>
        <w:t>(4) Oxygen</w:t>
      </w:r>
      <w:bookmarkStart w:id="0" w:name="_GoBack"/>
      <w:bookmarkEnd w:id="0"/>
    </w:p>
    <w:sectPr w:rsidR="00B51E2C" w:rsidRPr="00B51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2C"/>
    <w:rsid w:val="00706675"/>
    <w:rsid w:val="00B5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Behrenfeld, Michael</dc:creator>
  <cp:lastModifiedBy>Behrenfeld, Michael</cp:lastModifiedBy>
  <cp:revision>1</cp:revision>
  <dcterms:created xsi:type="dcterms:W3CDTF">2015-11-09T14:07:00Z</dcterms:created>
  <dcterms:modified xsi:type="dcterms:W3CDTF">2015-11-09T14:11:00Z</dcterms:modified>
</cp:coreProperties>
</file>